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95c874b2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f59758d5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Sturkie,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b4e2222049af" /><Relationship Type="http://schemas.openxmlformats.org/officeDocument/2006/relationships/numbering" Target="/word/numbering.xml" Id="R8bdde31fe08a4914" /><Relationship Type="http://schemas.openxmlformats.org/officeDocument/2006/relationships/settings" Target="/word/settings.xml" Id="R5b125d9b32d24a03" /><Relationship Type="http://schemas.openxmlformats.org/officeDocument/2006/relationships/image" Target="/word/media/a601c67f-ac6c-48ab-a972-13a9e9406d0a.png" Id="Rea3f59758d564d18" /></Relationships>
</file>