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5d3a890b0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ac4772c26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Symerton,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24bee3b63493b" /><Relationship Type="http://schemas.openxmlformats.org/officeDocument/2006/relationships/numbering" Target="/word/numbering.xml" Id="Rf4e166ab4c04459d" /><Relationship Type="http://schemas.openxmlformats.org/officeDocument/2006/relationships/settings" Target="/word/settings.xml" Id="Rc678a4d56c274564" /><Relationship Type="http://schemas.openxmlformats.org/officeDocument/2006/relationships/image" Target="/word/media/3781a46d-35d2-4bc3-a064-ba5ad6d19355.png" Id="Rcafac4772c264bfd" /></Relationships>
</file>