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3921e7169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d46c1bf18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Thomas Lane,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d5a75fc5da4a4b" /><Relationship Type="http://schemas.openxmlformats.org/officeDocument/2006/relationships/numbering" Target="/word/numbering.xml" Id="R9779beebbcb94bd5" /><Relationship Type="http://schemas.openxmlformats.org/officeDocument/2006/relationships/settings" Target="/word/settings.xml" Id="Rae06a32a56cd4530" /><Relationship Type="http://schemas.openxmlformats.org/officeDocument/2006/relationships/image" Target="/word/media/ebea3cd1-a602-426c-a777-ed8ae31045a8.png" Id="R6e2d46c1bf18439b" /></Relationships>
</file>