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e0f41485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b884d5b63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Brooks,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3abb94284f51" /><Relationship Type="http://schemas.openxmlformats.org/officeDocument/2006/relationships/numbering" Target="/word/numbering.xml" Id="R0ebfdfa7f100419f" /><Relationship Type="http://schemas.openxmlformats.org/officeDocument/2006/relationships/settings" Target="/word/settings.xml" Id="R3f564db955fc4801" /><Relationship Type="http://schemas.openxmlformats.org/officeDocument/2006/relationships/image" Target="/word/media/c2295287-2203-487d-a915-71ab3922e66f.png" Id="Rda3b884d5b6349bf" /></Relationships>
</file>