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7b516f42b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cfca2903b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Waters Edge,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1c90703564074" /><Relationship Type="http://schemas.openxmlformats.org/officeDocument/2006/relationships/numbering" Target="/word/numbering.xml" Id="R5022e32fa1ba4a2d" /><Relationship Type="http://schemas.openxmlformats.org/officeDocument/2006/relationships/settings" Target="/word/settings.xml" Id="Reeb6dcd40d9e44e1" /><Relationship Type="http://schemas.openxmlformats.org/officeDocument/2006/relationships/image" Target="/word/media/61c5d7ea-a9c0-44e8-a5ea-b885a5dd2509.png" Id="Re68cfca2903b439c" /></Relationships>
</file>