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5a557e8cd743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f05cee1b1c40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Port Madison,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a2496e61dd4f21" /><Relationship Type="http://schemas.openxmlformats.org/officeDocument/2006/relationships/numbering" Target="/word/numbering.xml" Id="R36b22793a21a4888" /><Relationship Type="http://schemas.openxmlformats.org/officeDocument/2006/relationships/settings" Target="/word/settings.xml" Id="R4dedb1aa3684480a" /><Relationship Type="http://schemas.openxmlformats.org/officeDocument/2006/relationships/image" Target="/word/media/bff40ab1-ee02-4732-af4e-4ddacf6cb28f.png" Id="R28f05cee1b1c402f" /></Relationships>
</file>