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87f2ffae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35296b1d4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ffae145864e9b" /><Relationship Type="http://schemas.openxmlformats.org/officeDocument/2006/relationships/numbering" Target="/word/numbering.xml" Id="R123322abeb1548a8" /><Relationship Type="http://schemas.openxmlformats.org/officeDocument/2006/relationships/settings" Target="/word/settings.xml" Id="R9556666e82214d8d" /><Relationship Type="http://schemas.openxmlformats.org/officeDocument/2006/relationships/image" Target="/word/media/5775d121-44ab-4312-ae78-f5e4ab811eae.png" Id="Rd5f35296b1d449c1" /></Relationships>
</file>