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1167b6679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781363d3e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12292400a4276" /><Relationship Type="http://schemas.openxmlformats.org/officeDocument/2006/relationships/numbering" Target="/word/numbering.xml" Id="Rf4d1cd61864d41db" /><Relationship Type="http://schemas.openxmlformats.org/officeDocument/2006/relationships/settings" Target="/word/settings.xml" Id="Rf462e21a52cb4b14" /><Relationship Type="http://schemas.openxmlformats.org/officeDocument/2006/relationships/image" Target="/word/media/5ecf6971-55a5-49af-ac24-a7c61322e704.png" Id="Rf0e781363d3e4e38" /></Relationships>
</file>