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f3e3c6dd4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5e092d215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Limbunya,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384d4814343ea" /><Relationship Type="http://schemas.openxmlformats.org/officeDocument/2006/relationships/numbering" Target="/word/numbering.xml" Id="Recfe45a20b2c4097" /><Relationship Type="http://schemas.openxmlformats.org/officeDocument/2006/relationships/settings" Target="/word/settings.xml" Id="R8c8baa0df45d4efd" /><Relationship Type="http://schemas.openxmlformats.org/officeDocument/2006/relationships/image" Target="/word/media/4e8ace37-4d93-45e3-986a-9b2b90a70fd3.png" Id="Rc185e092d2154007" /></Relationships>
</file>