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991e81d3f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edbf8e4ea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Pardoo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019d096684dd5" /><Relationship Type="http://schemas.openxmlformats.org/officeDocument/2006/relationships/numbering" Target="/word/numbering.xml" Id="R14af002b0d0b45f3" /><Relationship Type="http://schemas.openxmlformats.org/officeDocument/2006/relationships/settings" Target="/word/settings.xml" Id="Re95791fe23154a11" /><Relationship Type="http://schemas.openxmlformats.org/officeDocument/2006/relationships/image" Target="/word/media/736e6f22-13d0-43ad-8375-1ef9589b12e1.png" Id="R376edbf8e4ea4caf" /></Relationships>
</file>