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2e411df5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700bfe01a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09fa6fbea40a0" /><Relationship Type="http://schemas.openxmlformats.org/officeDocument/2006/relationships/numbering" Target="/word/numbering.xml" Id="Ree43190f1c584096" /><Relationship Type="http://schemas.openxmlformats.org/officeDocument/2006/relationships/settings" Target="/word/settings.xml" Id="R38d355b34c2848f6" /><Relationship Type="http://schemas.openxmlformats.org/officeDocument/2006/relationships/image" Target="/word/media/4212d12f-0c1f-4e42-9f7a-3f60c57c162c.png" Id="R273700bfe01a4da7" /></Relationships>
</file>