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d37979af5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e83d28f1c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bf6e0042e42df" /><Relationship Type="http://schemas.openxmlformats.org/officeDocument/2006/relationships/numbering" Target="/word/numbering.xml" Id="Rde00818834f54df9" /><Relationship Type="http://schemas.openxmlformats.org/officeDocument/2006/relationships/settings" Target="/word/settings.xml" Id="Ree3511990e6a458c" /><Relationship Type="http://schemas.openxmlformats.org/officeDocument/2006/relationships/image" Target="/word/media/f454ff53-02b6-4f4e-8612-99f0bf0d0929.png" Id="R388e83d28f1c4798" /></Relationships>
</file>