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8e4326ec44d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7c1e190aa248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Dinajpur,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6092e8977e4067" /><Relationship Type="http://schemas.openxmlformats.org/officeDocument/2006/relationships/numbering" Target="/word/numbering.xml" Id="Rf616fec8e01c4b3e" /><Relationship Type="http://schemas.openxmlformats.org/officeDocument/2006/relationships/settings" Target="/word/settings.xml" Id="Rfe3ab3d9ce2d4840" /><Relationship Type="http://schemas.openxmlformats.org/officeDocument/2006/relationships/image" Target="/word/media/1b45871f-6c7c-4e05-b971-1edb5bf71963.png" Id="R0f7c1e190aa24845" /></Relationships>
</file>