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f17fbb8a0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9f6efc3f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1b8d057d54a9a" /><Relationship Type="http://schemas.openxmlformats.org/officeDocument/2006/relationships/numbering" Target="/word/numbering.xml" Id="Rcaab5d20c1664264" /><Relationship Type="http://schemas.openxmlformats.org/officeDocument/2006/relationships/settings" Target="/word/settings.xml" Id="R8a8b5678ae5042ec" /><Relationship Type="http://schemas.openxmlformats.org/officeDocument/2006/relationships/image" Target="/word/media/465d90f0-e5c4-49d4-aec7-8e8e6efc15aa.png" Id="R5c29f6efc3fa4441" /></Relationships>
</file>