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585b4baf3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89e75201e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3859687394782" /><Relationship Type="http://schemas.openxmlformats.org/officeDocument/2006/relationships/numbering" Target="/word/numbering.xml" Id="Rafd6ca3aa3454c49" /><Relationship Type="http://schemas.openxmlformats.org/officeDocument/2006/relationships/settings" Target="/word/settings.xml" Id="Rcbfd528ecf204f4e" /><Relationship Type="http://schemas.openxmlformats.org/officeDocument/2006/relationships/image" Target="/word/media/7e9fc63c-979f-403c-b746-7c895100638e.png" Id="R56789e75201e4965" /></Relationships>
</file>