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7e8d61680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85a36796e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Hannah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5cf9866e6490d" /><Relationship Type="http://schemas.openxmlformats.org/officeDocument/2006/relationships/numbering" Target="/word/numbering.xml" Id="Rb55ae574c5bb479c" /><Relationship Type="http://schemas.openxmlformats.org/officeDocument/2006/relationships/settings" Target="/word/settings.xml" Id="Ree7a04ab2cf74b05" /><Relationship Type="http://schemas.openxmlformats.org/officeDocument/2006/relationships/image" Target="/word/media/b4636ade-a632-4452-9523-c49e75df2226.png" Id="R32985a36796e4ca5" /></Relationships>
</file>