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0984c3bfd44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53a94969fa40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Hatfield Point,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9f4a068c054fb3" /><Relationship Type="http://schemas.openxmlformats.org/officeDocument/2006/relationships/numbering" Target="/word/numbering.xml" Id="R1fa4aff9aed54e4c" /><Relationship Type="http://schemas.openxmlformats.org/officeDocument/2006/relationships/settings" Target="/word/settings.xml" Id="R2f2e62296918413c" /><Relationship Type="http://schemas.openxmlformats.org/officeDocument/2006/relationships/image" Target="/word/media/809b97f7-410b-4074-80fc-ec19afaa0e98.png" Id="R5053a94969fa4062" /></Relationships>
</file>