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4b2348fee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e76fdb01f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407b4a11a4810" /><Relationship Type="http://schemas.openxmlformats.org/officeDocument/2006/relationships/numbering" Target="/word/numbering.xml" Id="R1306b5b5ca0b4517" /><Relationship Type="http://schemas.openxmlformats.org/officeDocument/2006/relationships/settings" Target="/word/settings.xml" Id="R91728c7ba5ea4899" /><Relationship Type="http://schemas.openxmlformats.org/officeDocument/2006/relationships/image" Target="/word/media/61d3c513-465e-4b6a-858e-35605c0dd5e5.png" Id="R0b6e76fdb01f40e1" /></Relationships>
</file>