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b9d0423d3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391a77757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Wahan,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df706484e418e" /><Relationship Type="http://schemas.openxmlformats.org/officeDocument/2006/relationships/numbering" Target="/word/numbering.xml" Id="Ra74b8db279024b45" /><Relationship Type="http://schemas.openxmlformats.org/officeDocument/2006/relationships/settings" Target="/word/settings.xml" Id="R46f21b2aa10544e8" /><Relationship Type="http://schemas.openxmlformats.org/officeDocument/2006/relationships/image" Target="/word/media/e8708f68-fd6a-4b3f-a812-87e66487c745.png" Id="R777391a777574b6e" /></Relationships>
</file>