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4b298698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ade3235ab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Siocon,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071064f3e4c5f" /><Relationship Type="http://schemas.openxmlformats.org/officeDocument/2006/relationships/numbering" Target="/word/numbering.xml" Id="R6ead5d58a784443f" /><Relationship Type="http://schemas.openxmlformats.org/officeDocument/2006/relationships/settings" Target="/word/settings.xml" Id="Rd19b2127b14d4101" /><Relationship Type="http://schemas.openxmlformats.org/officeDocument/2006/relationships/image" Target="/word/media/51220f86-f778-4eb5-8f6e-2d6359680df5.png" Id="R765ade3235ab40a1" /></Relationships>
</file>