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1eda8df8b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50278da69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Bardzlino,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4b144c5084b69" /><Relationship Type="http://schemas.openxmlformats.org/officeDocument/2006/relationships/numbering" Target="/word/numbering.xml" Id="R2b0d578d49e647a2" /><Relationship Type="http://schemas.openxmlformats.org/officeDocument/2006/relationships/settings" Target="/word/settings.xml" Id="R4d7ca21596db40a3" /><Relationship Type="http://schemas.openxmlformats.org/officeDocument/2006/relationships/image" Target="/word/media/7045262a-e98a-4840-8e91-2e29683597b0.png" Id="R80e50278da69440d" /></Relationships>
</file>