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895003684b41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3b6a4ea7ec4d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Brzezniak,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6ec4aa8a2c4c26" /><Relationship Type="http://schemas.openxmlformats.org/officeDocument/2006/relationships/numbering" Target="/word/numbering.xml" Id="R6e37a7ae2105453d" /><Relationship Type="http://schemas.openxmlformats.org/officeDocument/2006/relationships/settings" Target="/word/settings.xml" Id="Rb5a6735018c643f3" /><Relationship Type="http://schemas.openxmlformats.org/officeDocument/2006/relationships/image" Target="/word/media/b9a63311-5678-4a85-b825-d2a2d9493898.png" Id="Rb03b6a4ea7ec4d07" /></Relationships>
</file>