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c5bb1b25e4b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c4f6ca93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08a96bb5543a6" /><Relationship Type="http://schemas.openxmlformats.org/officeDocument/2006/relationships/numbering" Target="/word/numbering.xml" Id="Re568a7102f8641a6" /><Relationship Type="http://schemas.openxmlformats.org/officeDocument/2006/relationships/settings" Target="/word/settings.xml" Id="R1472b5473b954d15" /><Relationship Type="http://schemas.openxmlformats.org/officeDocument/2006/relationships/image" Target="/word/media/a063ff0d-a009-4997-81a5-73e0af54a8b4.png" Id="R4e14c4f6ca9340c9" /></Relationships>
</file>