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599cde36ce43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a1bb8282764a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Brzyno,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c070b6a0ac4037" /><Relationship Type="http://schemas.openxmlformats.org/officeDocument/2006/relationships/numbering" Target="/word/numbering.xml" Id="Rc62dd94b371d45d2" /><Relationship Type="http://schemas.openxmlformats.org/officeDocument/2006/relationships/settings" Target="/word/settings.xml" Id="Rff2ed61e62c2437f" /><Relationship Type="http://schemas.openxmlformats.org/officeDocument/2006/relationships/image" Target="/word/media/4ffdc3ac-d0f2-471d-9ec3-3bfbd473a2c4.png" Id="Rc7a1bb8282764a5e" /></Relationships>
</file>