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44d4867ca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f538bba7b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b45e14cb44d3" /><Relationship Type="http://schemas.openxmlformats.org/officeDocument/2006/relationships/numbering" Target="/word/numbering.xml" Id="R60df976284974c32" /><Relationship Type="http://schemas.openxmlformats.org/officeDocument/2006/relationships/settings" Target="/word/settings.xml" Id="Rd50afca0c46f4bd1" /><Relationship Type="http://schemas.openxmlformats.org/officeDocument/2006/relationships/image" Target="/word/media/10503e91-e800-4c1d-971b-53e31eaad5b8.png" Id="R305f538bba7b40af" /></Relationships>
</file>