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9656a7b6c14e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162393bf5043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Drazdzewo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6e474f32424ecc" /><Relationship Type="http://schemas.openxmlformats.org/officeDocument/2006/relationships/numbering" Target="/word/numbering.xml" Id="R38c988043b0a49e0" /><Relationship Type="http://schemas.openxmlformats.org/officeDocument/2006/relationships/settings" Target="/word/settings.xml" Id="R61eae1ed2ba54ab2" /><Relationship Type="http://schemas.openxmlformats.org/officeDocument/2006/relationships/image" Target="/word/media/b0521416-356e-461e-a429-a2478a890fea.png" Id="Rdb162393bf5043bf" /></Relationships>
</file>