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a7ec3e476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30ea345df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Gorecko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598dcfcc24bd5" /><Relationship Type="http://schemas.openxmlformats.org/officeDocument/2006/relationships/numbering" Target="/word/numbering.xml" Id="R932c1a344f924117" /><Relationship Type="http://schemas.openxmlformats.org/officeDocument/2006/relationships/settings" Target="/word/settings.xml" Id="Rc25d05e2516b4659" /><Relationship Type="http://schemas.openxmlformats.org/officeDocument/2006/relationships/image" Target="/word/media/731e1aba-742b-411e-b204-db9033667b02.png" Id="R31d30ea345df4ab0" /></Relationships>
</file>