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cbc5c14f7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bae331f35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58c91cedb4f0e" /><Relationship Type="http://schemas.openxmlformats.org/officeDocument/2006/relationships/numbering" Target="/word/numbering.xml" Id="Rb3815aaf65b04690" /><Relationship Type="http://schemas.openxmlformats.org/officeDocument/2006/relationships/settings" Target="/word/settings.xml" Id="R401cc50921b0468b" /><Relationship Type="http://schemas.openxmlformats.org/officeDocument/2006/relationships/image" Target="/word/media/6b073645-7568-4dff-8b6e-b6616370b4db.png" Id="R621bae331f354919" /></Relationships>
</file>