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5370b0d6945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8d7591d83449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Kaczeniec,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a2ba54f3274761" /><Relationship Type="http://schemas.openxmlformats.org/officeDocument/2006/relationships/numbering" Target="/word/numbering.xml" Id="R0f33229867394faf" /><Relationship Type="http://schemas.openxmlformats.org/officeDocument/2006/relationships/settings" Target="/word/settings.xml" Id="Rcd0da21c4f3543cc" /><Relationship Type="http://schemas.openxmlformats.org/officeDocument/2006/relationships/image" Target="/word/media/d073f79f-53fe-48d4-b0cb-81226bdc558d.png" Id="Ra88d7591d83449f9" /></Relationships>
</file>