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d1d3e42c4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53b646e86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70e6d0b974bfe" /><Relationship Type="http://schemas.openxmlformats.org/officeDocument/2006/relationships/numbering" Target="/word/numbering.xml" Id="Rc13fa41c5088418c" /><Relationship Type="http://schemas.openxmlformats.org/officeDocument/2006/relationships/settings" Target="/word/settings.xml" Id="Rfe19e69dd94e4f81" /><Relationship Type="http://schemas.openxmlformats.org/officeDocument/2006/relationships/image" Target="/word/media/ccacbbfa-cdb2-4b31-ab6f-1315e41d456d.png" Id="R1bc53b646e8646be" /></Relationships>
</file>