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5031fffd5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6a90ad681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0d736c5864262" /><Relationship Type="http://schemas.openxmlformats.org/officeDocument/2006/relationships/numbering" Target="/word/numbering.xml" Id="R9166bfa18f3e41d7" /><Relationship Type="http://schemas.openxmlformats.org/officeDocument/2006/relationships/settings" Target="/word/settings.xml" Id="R6421841da23142f1" /><Relationship Type="http://schemas.openxmlformats.org/officeDocument/2006/relationships/image" Target="/word/media/26cb0555-9248-4cd6-aa0a-e9b8cf1bae9e.png" Id="R6de6a90ad681449b" /></Relationships>
</file>