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ffdf3be25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30087b30f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Sulgostow,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c5bffbf3b45de" /><Relationship Type="http://schemas.openxmlformats.org/officeDocument/2006/relationships/numbering" Target="/word/numbering.xml" Id="R65ecd044ccf84f7e" /><Relationship Type="http://schemas.openxmlformats.org/officeDocument/2006/relationships/settings" Target="/word/settings.xml" Id="Ra38d4b8317b44809" /><Relationship Type="http://schemas.openxmlformats.org/officeDocument/2006/relationships/image" Target="/word/media/5406987a-1e11-4319-96d5-67282f7c342a.png" Id="Rc1030087b30f456f" /></Relationships>
</file>