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3e65c9f9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08378083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fdf138115457a" /><Relationship Type="http://schemas.openxmlformats.org/officeDocument/2006/relationships/numbering" Target="/word/numbering.xml" Id="R4605fb627a754150" /><Relationship Type="http://schemas.openxmlformats.org/officeDocument/2006/relationships/settings" Target="/word/settings.xml" Id="R35ec4121546840a8" /><Relationship Type="http://schemas.openxmlformats.org/officeDocument/2006/relationships/image" Target="/word/media/e745f900-7430-42d0-b48c-0d18247eb23a.png" Id="R6910083780834638" /></Relationships>
</file>