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9bd8ab1c4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67006da0bb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Kordyszewo,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e61a55b0342bf" /><Relationship Type="http://schemas.openxmlformats.org/officeDocument/2006/relationships/numbering" Target="/word/numbering.xml" Id="R1bd0f8e15f18465b" /><Relationship Type="http://schemas.openxmlformats.org/officeDocument/2006/relationships/settings" Target="/word/settings.xml" Id="R421e318112e14e71" /><Relationship Type="http://schemas.openxmlformats.org/officeDocument/2006/relationships/image" Target="/word/media/3b86a3da-4834-40dd-aa61-1fa0f8098b3f.png" Id="R5467006da0bb41e0" /></Relationships>
</file>