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ff04219d0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dda0430f7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e0b3ccbc448ed" /><Relationship Type="http://schemas.openxmlformats.org/officeDocument/2006/relationships/numbering" Target="/word/numbering.xml" Id="Ra105d081b6614e4b" /><Relationship Type="http://schemas.openxmlformats.org/officeDocument/2006/relationships/settings" Target="/word/settings.xml" Id="Rbb4eb990649d4fab" /><Relationship Type="http://schemas.openxmlformats.org/officeDocument/2006/relationships/image" Target="/word/media/5563a5db-9727-458f-b07d-c54c4de14cc0.png" Id="R611dda0430f74077" /></Relationships>
</file>