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32e99dfd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eac107ef243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de3cbdcc44619" /><Relationship Type="http://schemas.openxmlformats.org/officeDocument/2006/relationships/numbering" Target="/word/numbering.xml" Id="Re0302c400f604cd7" /><Relationship Type="http://schemas.openxmlformats.org/officeDocument/2006/relationships/settings" Target="/word/settings.xml" Id="R6c02113cdc16441c" /><Relationship Type="http://schemas.openxmlformats.org/officeDocument/2006/relationships/image" Target="/word/media/49de55a9-56db-427f-8f97-70ef85ed1aae.png" Id="R313eac107ef24378" /></Relationships>
</file>