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ebe788ad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205c51197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a849d7d5d4228" /><Relationship Type="http://schemas.openxmlformats.org/officeDocument/2006/relationships/numbering" Target="/word/numbering.xml" Id="R07b5393f251d47a5" /><Relationship Type="http://schemas.openxmlformats.org/officeDocument/2006/relationships/settings" Target="/word/settings.xml" Id="Rc444d5c0fe0d426d" /><Relationship Type="http://schemas.openxmlformats.org/officeDocument/2006/relationships/image" Target="/word/media/87743a1f-71ae-4da4-99bf-30cbdd08ff4d.png" Id="Rd3d205c5119742b1" /></Relationships>
</file>