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116ca0558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a0d548ed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571b120bb4fcf" /><Relationship Type="http://schemas.openxmlformats.org/officeDocument/2006/relationships/numbering" Target="/word/numbering.xml" Id="R3116cf1ee07e4926" /><Relationship Type="http://schemas.openxmlformats.org/officeDocument/2006/relationships/settings" Target="/word/settings.xml" Id="Rcef7e66ea0cb4a03" /><Relationship Type="http://schemas.openxmlformats.org/officeDocument/2006/relationships/image" Target="/word/media/20dd3b87-d9c7-42b5-bcaf-a5f5aa782d07.png" Id="R3101a0d548ed46b2" /></Relationships>
</file>