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b3f1af4a274a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e13c250b5546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Mierzynow,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c6d63636644026" /><Relationship Type="http://schemas.openxmlformats.org/officeDocument/2006/relationships/numbering" Target="/word/numbering.xml" Id="R6fd477ca96ed4ed6" /><Relationship Type="http://schemas.openxmlformats.org/officeDocument/2006/relationships/settings" Target="/word/settings.xml" Id="Re3986171ad3a4fd3" /><Relationship Type="http://schemas.openxmlformats.org/officeDocument/2006/relationships/image" Target="/word/media/06d28955-d253-4402-82cb-f00f66089550.png" Id="R3ee13c250b5546d7" /></Relationships>
</file>