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53d1f83c8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8cd449aa52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Okoniny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e4620c46c4529" /><Relationship Type="http://schemas.openxmlformats.org/officeDocument/2006/relationships/numbering" Target="/word/numbering.xml" Id="R824fcf88d3ec480e" /><Relationship Type="http://schemas.openxmlformats.org/officeDocument/2006/relationships/settings" Target="/word/settings.xml" Id="R06057ef45fd5455a" /><Relationship Type="http://schemas.openxmlformats.org/officeDocument/2006/relationships/image" Target="/word/media/2d352ea7-e945-40b3-a5e4-40950299159a.png" Id="Rff8cd449aa524606" /></Relationships>
</file>