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57b8b2952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08035f03c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cec03fff043a2" /><Relationship Type="http://schemas.openxmlformats.org/officeDocument/2006/relationships/numbering" Target="/word/numbering.xml" Id="R22806dfceefd4568" /><Relationship Type="http://schemas.openxmlformats.org/officeDocument/2006/relationships/settings" Target="/word/settings.xml" Id="R0a7c176fa09d4bda" /><Relationship Type="http://schemas.openxmlformats.org/officeDocument/2006/relationships/image" Target="/word/media/f8c2799a-d354-41de-a4cd-6f36d68ab898.png" Id="R81208035f03c42df" /></Relationships>
</file>