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6ff02fb9e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51a792445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7c9e755a642c8" /><Relationship Type="http://schemas.openxmlformats.org/officeDocument/2006/relationships/numbering" Target="/word/numbering.xml" Id="Reca097398bc24166" /><Relationship Type="http://schemas.openxmlformats.org/officeDocument/2006/relationships/settings" Target="/word/settings.xml" Id="Rbb24446304414249" /><Relationship Type="http://schemas.openxmlformats.org/officeDocument/2006/relationships/image" Target="/word/media/a26f9b29-932b-4ea9-bf3f-c500e08f2b04.png" Id="Ra8f51a7924454384" /></Relationships>
</file>