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5222a6ecf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d44ac5757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71ba398b547f8" /><Relationship Type="http://schemas.openxmlformats.org/officeDocument/2006/relationships/numbering" Target="/word/numbering.xml" Id="Rf1b9970184134a97" /><Relationship Type="http://schemas.openxmlformats.org/officeDocument/2006/relationships/settings" Target="/word/settings.xml" Id="R716695dd4efe476a" /><Relationship Type="http://schemas.openxmlformats.org/officeDocument/2006/relationships/image" Target="/word/media/f67b9135-7174-46d1-bd53-424a0b0252e9.png" Id="R185d44ac5757419f" /></Relationships>
</file>