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6d3af8cf8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384d6c02df45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Rywald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869e36b4241f0" /><Relationship Type="http://schemas.openxmlformats.org/officeDocument/2006/relationships/numbering" Target="/word/numbering.xml" Id="Rfe4986a944804466" /><Relationship Type="http://schemas.openxmlformats.org/officeDocument/2006/relationships/settings" Target="/word/settings.xml" Id="Rd0f68f286e004d43" /><Relationship Type="http://schemas.openxmlformats.org/officeDocument/2006/relationships/image" Target="/word/media/4c6f23aa-395c-4a27-a2c2-87390e63dd34.png" Id="Rfa384d6c02df45c7" /></Relationships>
</file>