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8eea2228549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27d848601e48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Rzepiska,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81aaf5c36e4b1d" /><Relationship Type="http://schemas.openxmlformats.org/officeDocument/2006/relationships/numbering" Target="/word/numbering.xml" Id="R967232aa7cca4034" /><Relationship Type="http://schemas.openxmlformats.org/officeDocument/2006/relationships/settings" Target="/word/settings.xml" Id="Rc15482fd80854cac" /><Relationship Type="http://schemas.openxmlformats.org/officeDocument/2006/relationships/image" Target="/word/media/edc31314-3247-4697-92de-9e0021c8594c.png" Id="R6727d848601e4829" /></Relationships>
</file>