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71248216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eff6d3efa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ebd04bed48ea" /><Relationship Type="http://schemas.openxmlformats.org/officeDocument/2006/relationships/numbering" Target="/word/numbering.xml" Id="R8fe13396e24e42ab" /><Relationship Type="http://schemas.openxmlformats.org/officeDocument/2006/relationships/settings" Target="/word/settings.xml" Id="R831862a0f2eb4880" /><Relationship Type="http://schemas.openxmlformats.org/officeDocument/2006/relationships/image" Target="/word/media/6d682f24-e311-4086-a4a7-6f2258629518.png" Id="R722eff6d3efa47d6" /></Relationships>
</file>