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f9fdf6bfc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a43df3df7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1de1203814daf" /><Relationship Type="http://schemas.openxmlformats.org/officeDocument/2006/relationships/numbering" Target="/word/numbering.xml" Id="R8c902cf1036a4725" /><Relationship Type="http://schemas.openxmlformats.org/officeDocument/2006/relationships/settings" Target="/word/settings.xml" Id="Reed362b3504f4f8c" /><Relationship Type="http://schemas.openxmlformats.org/officeDocument/2006/relationships/image" Target="/word/media/539cf356-f0b0-498a-979b-00291ce706d3.png" Id="R8c5a43df3df7497e" /></Relationships>
</file>