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471fa14fd644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c1b294b13544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fc663c1e474662" /><Relationship Type="http://schemas.openxmlformats.org/officeDocument/2006/relationships/numbering" Target="/word/numbering.xml" Id="Rffdecfb1631f44b0" /><Relationship Type="http://schemas.openxmlformats.org/officeDocument/2006/relationships/settings" Target="/word/settings.xml" Id="Rc899f494a64d49ee" /><Relationship Type="http://schemas.openxmlformats.org/officeDocument/2006/relationships/image" Target="/word/media/6e18d542-2b87-4b91-bdef-5f4c785c2352.png" Id="R4dc1b294b1354406" /></Relationships>
</file>