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1c47db10a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5d44263c1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Umer,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184e3847e4f05" /><Relationship Type="http://schemas.openxmlformats.org/officeDocument/2006/relationships/numbering" Target="/word/numbering.xml" Id="R94f334fafb274060" /><Relationship Type="http://schemas.openxmlformats.org/officeDocument/2006/relationships/settings" Target="/word/settings.xml" Id="R6d951f4192a1459c" /><Relationship Type="http://schemas.openxmlformats.org/officeDocument/2006/relationships/image" Target="/word/media/f2448555-a5af-4fdb-b9d0-d2ec4e112673.png" Id="R6d85d44263c14f9d" /></Relationships>
</file>