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677e2db5244d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41a981dfb642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Wingrany,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1a5e6e302546e4" /><Relationship Type="http://schemas.openxmlformats.org/officeDocument/2006/relationships/numbering" Target="/word/numbering.xml" Id="R631cb9f73cf0461b" /><Relationship Type="http://schemas.openxmlformats.org/officeDocument/2006/relationships/settings" Target="/word/settings.xml" Id="Rb4ba15f3c0064d5b" /><Relationship Type="http://schemas.openxmlformats.org/officeDocument/2006/relationships/image" Target="/word/media/8846d847-5811-4a87-96cd-ca45ce5ddb16.png" Id="R8b41a981dfb642b1" /></Relationships>
</file>